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85" w:rsidRDefault="002F2BC4" w:rsidP="002F2BC4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6B4C96">
        <w:rPr>
          <w:rFonts w:ascii="Times New Roman" w:hAnsi="Times New Roman" w:cs="Times New Roman"/>
          <w:b/>
          <w:i/>
          <w:sz w:val="36"/>
          <w:szCs w:val="36"/>
          <w:highlight w:val="green"/>
          <w:u w:val="single"/>
        </w:rPr>
        <w:t>LETAK ZA OSMAŠE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 </w:t>
      </w:r>
    </w:p>
    <w:p w:rsidR="002F2BC4" w:rsidRDefault="002F2BC4" w:rsidP="002F2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F2BC4">
        <w:rPr>
          <w:rFonts w:ascii="Times New Roman" w:hAnsi="Times New Roman" w:cs="Times New Roman"/>
          <w:b/>
          <w:i/>
          <w:sz w:val="32"/>
          <w:szCs w:val="32"/>
          <w:u w:val="single"/>
        </w:rPr>
        <w:t>PREDMETI ZNAČAJNI ZA UPIS</w:t>
      </w:r>
    </w:p>
    <w:p w:rsidR="002F2BC4" w:rsidRDefault="002F2BC4" w:rsidP="002F2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hrvatski jezik, 1. strani jezik, matematika,zemljopis</w:t>
      </w:r>
      <w:r w:rsidR="006B4C96">
        <w:rPr>
          <w:rFonts w:ascii="Times New Roman" w:hAnsi="Times New Roman" w:cs="Times New Roman"/>
          <w:b/>
          <w:i/>
          <w:sz w:val="32"/>
          <w:szCs w:val="32"/>
          <w:u w:val="single"/>
        </w:rPr>
        <w:t>,povijest, biologija</w:t>
      </w:r>
    </w:p>
    <w:p w:rsidR="006B4C96" w:rsidRDefault="006B4C96" w:rsidP="006B4C9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za opću i jezičnu gimnaziju</w:t>
      </w:r>
    </w:p>
    <w:p w:rsidR="006B4C96" w:rsidRPr="006B4C96" w:rsidRDefault="006B4C96" w:rsidP="006B4C9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za prirodoslovno-matematičku gimnaziju -</w:t>
      </w:r>
      <w:r w:rsidRPr="006B4C9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hrvatski jezik, 1. strani jezik, matematika, fizika kemija, biologija</w:t>
      </w:r>
    </w:p>
    <w:p w:rsidR="002F2BC4" w:rsidRDefault="002F2BC4" w:rsidP="002F2BC4">
      <w:pPr>
        <w:tabs>
          <w:tab w:val="left" w:pos="8070"/>
        </w:tabs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  <w:r w:rsidRPr="002F2BC4">
        <w:rPr>
          <w:rFonts w:ascii="Times New Roman" w:hAnsi="Times New Roman" w:cs="Times New Roman"/>
          <w:sz w:val="24"/>
          <w:szCs w:val="24"/>
          <w:bdr w:val="single" w:sz="4" w:space="0" w:color="auto"/>
        </w:rPr>
        <w:t>broj sati tjedno</w:t>
      </w:r>
    </w:p>
    <w:tbl>
      <w:tblPr>
        <w:tblStyle w:val="TableGrid"/>
        <w:tblW w:w="0" w:type="auto"/>
        <w:tblLayout w:type="fixed"/>
        <w:tblLook w:val="04A0"/>
      </w:tblPr>
      <w:tblGrid>
        <w:gridCol w:w="1809"/>
        <w:gridCol w:w="1843"/>
        <w:gridCol w:w="1843"/>
        <w:gridCol w:w="1984"/>
        <w:gridCol w:w="1809"/>
      </w:tblGrid>
      <w:tr w:rsidR="002F2BC4" w:rsidRPr="002F2BC4" w:rsidTr="002F2BC4">
        <w:tc>
          <w:tcPr>
            <w:tcW w:w="1809" w:type="dxa"/>
          </w:tcPr>
          <w:p w:rsidR="002F2BC4" w:rsidRPr="002F2BC4" w:rsidRDefault="002F2BC4" w:rsidP="0050370B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2BC4">
              <w:rPr>
                <w:rFonts w:ascii="Times New Roman" w:hAnsi="Times New Roman" w:cs="Times New Roman"/>
                <w:sz w:val="24"/>
                <w:szCs w:val="24"/>
              </w:rPr>
              <w:t>nast. predmet</w:t>
            </w:r>
          </w:p>
        </w:tc>
        <w:tc>
          <w:tcPr>
            <w:tcW w:w="1843" w:type="dxa"/>
          </w:tcPr>
          <w:p w:rsidR="002F2BC4" w:rsidRPr="002F2BC4" w:rsidRDefault="002F2BC4" w:rsidP="002F2BC4">
            <w:pPr>
              <w:pStyle w:val="ListParagraph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2BC4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843" w:type="dxa"/>
          </w:tcPr>
          <w:p w:rsidR="002F2BC4" w:rsidRPr="002F2BC4" w:rsidRDefault="002F2BC4" w:rsidP="002F2BC4">
            <w:pPr>
              <w:pStyle w:val="ListParagraph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2BC4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984" w:type="dxa"/>
          </w:tcPr>
          <w:p w:rsidR="002F2BC4" w:rsidRPr="002F2BC4" w:rsidRDefault="002F2BC4" w:rsidP="002F2BC4">
            <w:pPr>
              <w:pStyle w:val="ListParagraph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2BC4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809" w:type="dxa"/>
          </w:tcPr>
          <w:p w:rsidR="002F2BC4" w:rsidRPr="002F2BC4" w:rsidRDefault="002F2BC4" w:rsidP="002F2BC4">
            <w:pPr>
              <w:pStyle w:val="ListParagraph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2BC4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</w:tr>
      <w:tr w:rsidR="00BE0A16" w:rsidRPr="002F2BC4" w:rsidTr="00BE0A16">
        <w:tc>
          <w:tcPr>
            <w:tcW w:w="1809" w:type="dxa"/>
          </w:tcPr>
          <w:p w:rsidR="00BE0A16" w:rsidRPr="002F2BC4" w:rsidRDefault="00BE0A16" w:rsidP="006E29F5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C4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843" w:type="dxa"/>
          </w:tcPr>
          <w:p w:rsidR="00BE0A16" w:rsidRPr="002F2BC4" w:rsidRDefault="00BE0A16" w:rsidP="006E29F5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E0A16" w:rsidRPr="002F2BC4" w:rsidRDefault="00BE0A16" w:rsidP="006E29F5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E0A16" w:rsidRPr="002F2BC4" w:rsidRDefault="00BE0A16" w:rsidP="006E29F5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BE0A16" w:rsidRPr="002F2BC4" w:rsidRDefault="00BE0A16" w:rsidP="006E29F5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0A16" w:rsidRPr="002F2BC4" w:rsidTr="00BE0A16"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str. jezik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0A16" w:rsidRPr="002F2BC4" w:rsidTr="00BE0A16">
        <w:tc>
          <w:tcPr>
            <w:tcW w:w="1809" w:type="dxa"/>
          </w:tcPr>
          <w:p w:rsidR="00BE0A16" w:rsidRPr="00BE0A16" w:rsidRDefault="00BE0A16" w:rsidP="00BE0A16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2. </w:t>
            </w:r>
            <w:r w:rsidRPr="00BE0A16">
              <w:rPr>
                <w:rFonts w:ascii="Times New Roman" w:hAnsi="Times New Roman" w:cs="Times New Roman"/>
                <w:sz w:val="24"/>
                <w:szCs w:val="24"/>
              </w:rPr>
              <w:t>str. jezik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0A16" w:rsidRPr="002F2BC4" w:rsidTr="00BE0A16"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glazbena umj.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0A16" w:rsidRPr="002F2BC4" w:rsidTr="00BE0A16"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likovna umj.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0A16" w:rsidRPr="002F2BC4" w:rsidTr="00BE0A16"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latinski jezik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0A16" w:rsidRPr="002F2BC4" w:rsidTr="00BE0A16"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psihologija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0A16" w:rsidRPr="002F2BC4" w:rsidTr="00BE0A16"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logika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0A16" w:rsidRPr="002F2BC4" w:rsidTr="00BE0A16"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sociologija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0A16" w:rsidRPr="002F2BC4" w:rsidTr="00BE0A16">
        <w:tc>
          <w:tcPr>
            <w:tcW w:w="1809" w:type="dxa"/>
          </w:tcPr>
          <w:p w:rsidR="00BE0A16" w:rsidRPr="0044732A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</w:rPr>
            </w:pPr>
            <w:r w:rsidRPr="0044732A">
              <w:rPr>
                <w:rFonts w:ascii="Times New Roman" w:hAnsi="Times New Roman" w:cs="Times New Roman"/>
              </w:rPr>
              <w:t>politika i gospod.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0A16" w:rsidRPr="002F2BC4" w:rsidTr="00BE0A16"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filozofija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0A16" w:rsidRPr="002F2BC4" w:rsidTr="00BE0A16"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0A16" w:rsidRPr="002F2BC4" w:rsidTr="00BE0A16"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0A16" w:rsidRPr="002F2BC4" w:rsidTr="00BE0A16"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zemljopis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0A16" w:rsidRPr="002F2BC4" w:rsidTr="00BE0A16"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0A16" w:rsidRPr="002F2BC4" w:rsidTr="00BE0A16"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48E6" w:rsidRPr="002F2BC4" w:rsidTr="00BE0A16">
        <w:tc>
          <w:tcPr>
            <w:tcW w:w="1809" w:type="dxa"/>
          </w:tcPr>
          <w:p w:rsidR="000848E6" w:rsidRDefault="000848E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843" w:type="dxa"/>
          </w:tcPr>
          <w:p w:rsidR="000848E6" w:rsidRDefault="000848E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848E6" w:rsidRDefault="000848E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0848E6" w:rsidRDefault="000848E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0848E6" w:rsidRDefault="000848E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0A16" w:rsidRPr="002F2BC4" w:rsidTr="00BE0A16"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0A16" w:rsidRPr="002F2BC4" w:rsidTr="00BE0A16"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kemija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0A16" w:rsidRPr="002F2BC4" w:rsidTr="00BE0A16"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0A16" w:rsidRPr="002F2BC4" w:rsidTr="00BE0A16"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BE0A16" w:rsidRPr="002F2BC4" w:rsidRDefault="00BE0A16" w:rsidP="005A56C4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F2BC4" w:rsidRPr="002F2BC4" w:rsidRDefault="002F2BC4" w:rsidP="002F2BC4">
      <w:pPr>
        <w:tabs>
          <w:tab w:val="left" w:pos="8070"/>
        </w:tabs>
        <w:rPr>
          <w:rFonts w:ascii="Times New Roman" w:hAnsi="Times New Roman" w:cs="Times New Roman"/>
          <w:sz w:val="24"/>
          <w:szCs w:val="24"/>
        </w:rPr>
      </w:pPr>
    </w:p>
    <w:p w:rsidR="002F2BC4" w:rsidRDefault="00E93FB6" w:rsidP="00447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0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C62EAB">
        <w:rPr>
          <w:rFonts w:ascii="Times New Roman" w:hAnsi="Times New Roman" w:cs="Times New Roman"/>
          <w:b/>
          <w:sz w:val="24"/>
          <w:szCs w:val="24"/>
          <w:u w:val="single"/>
        </w:rPr>
        <w:t>jezičnoj gimnaziji</w:t>
      </w:r>
      <w:r>
        <w:rPr>
          <w:rFonts w:ascii="Times New Roman" w:hAnsi="Times New Roman" w:cs="Times New Roman"/>
          <w:sz w:val="24"/>
          <w:szCs w:val="24"/>
        </w:rPr>
        <w:t xml:space="preserve"> pojačana je satnica za strane jezike, </w:t>
      </w:r>
      <w:r w:rsidR="00C62EAB">
        <w:rPr>
          <w:rFonts w:ascii="Times New Roman" w:hAnsi="Times New Roman" w:cs="Times New Roman"/>
          <w:sz w:val="24"/>
          <w:szCs w:val="24"/>
        </w:rPr>
        <w:t xml:space="preserve">U  3.razredu  jezične učenici mogu umjesto jednog prirodoslovnog predmeta ( kemije, biologije ili fizike) opredijeliti se za pojačanu satnicu jezika ili ako škola ima mogućnosti za 3. strani jezik, ali samo ako većina tako odluči na početku 1. razreda, </w:t>
      </w:r>
      <w:r>
        <w:rPr>
          <w:rFonts w:ascii="Times New Roman" w:hAnsi="Times New Roman" w:cs="Times New Roman"/>
          <w:sz w:val="24"/>
          <w:szCs w:val="24"/>
        </w:rPr>
        <w:t xml:space="preserve">a u </w:t>
      </w:r>
      <w:r w:rsidRPr="00C62EAB">
        <w:rPr>
          <w:rFonts w:ascii="Times New Roman" w:hAnsi="Times New Roman" w:cs="Times New Roman"/>
          <w:b/>
          <w:sz w:val="24"/>
          <w:szCs w:val="24"/>
          <w:u w:val="single"/>
        </w:rPr>
        <w:t>prirodnoslovno matematičkoj</w:t>
      </w:r>
      <w:r>
        <w:rPr>
          <w:rFonts w:ascii="Times New Roman" w:hAnsi="Times New Roman" w:cs="Times New Roman"/>
          <w:sz w:val="24"/>
          <w:szCs w:val="24"/>
        </w:rPr>
        <w:t xml:space="preserve"> satnica ma</w:t>
      </w:r>
      <w:r w:rsidR="00C62EAB">
        <w:rPr>
          <w:rFonts w:ascii="Times New Roman" w:hAnsi="Times New Roman" w:cs="Times New Roman"/>
          <w:sz w:val="24"/>
          <w:szCs w:val="24"/>
        </w:rPr>
        <w:t>tematike , fizike i informatike može se povećati umjesto 2. stranog jezika, također ako većina tako odluči na početku 1. razreda.</w:t>
      </w:r>
    </w:p>
    <w:p w:rsidR="000848E6" w:rsidRPr="002F2BC4" w:rsidRDefault="000848E6" w:rsidP="00447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0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Informatiku uče učenici opće gimnazije u 1. razredu, jezične u 2. razredu,a prirodoslovno-matematičke sve 4 godine po 2 sata tjedno.</w:t>
      </w:r>
    </w:p>
    <w:sectPr w:rsidR="000848E6" w:rsidRPr="002F2BC4" w:rsidSect="00731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F156C"/>
    <w:multiLevelType w:val="hybridMultilevel"/>
    <w:tmpl w:val="F1F042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D57FE"/>
    <w:multiLevelType w:val="hybridMultilevel"/>
    <w:tmpl w:val="605656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70273"/>
    <w:multiLevelType w:val="hybridMultilevel"/>
    <w:tmpl w:val="8A0A0C10"/>
    <w:lvl w:ilvl="0" w:tplc="7C404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F2BC4"/>
    <w:rsid w:val="00030B1E"/>
    <w:rsid w:val="000848E6"/>
    <w:rsid w:val="002F2BC4"/>
    <w:rsid w:val="003D44B4"/>
    <w:rsid w:val="003E2085"/>
    <w:rsid w:val="0044732A"/>
    <w:rsid w:val="005E6AD7"/>
    <w:rsid w:val="006B4C96"/>
    <w:rsid w:val="00731C85"/>
    <w:rsid w:val="00BE0A16"/>
    <w:rsid w:val="00C34480"/>
    <w:rsid w:val="00C62EAB"/>
    <w:rsid w:val="00E9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B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2B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F0316-048E-4160-BAFF-76E9E407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2017-04-28T07:25:00Z</dcterms:created>
  <dcterms:modified xsi:type="dcterms:W3CDTF">2017-05-04T12:03:00Z</dcterms:modified>
</cp:coreProperties>
</file>